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4"/>
      </w:tblGrid>
      <w:tr w:rsidR="00D327C3" w:rsidRPr="00D327C3" w:rsidTr="00D32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ПЛАН-ГРАФИК </w:t>
            </w:r>
            <w:r w:rsidRPr="00D327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закупок товаров, 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от, услуг для обеспечения нужд </w:t>
            </w:r>
            <w:r w:rsidRPr="00D327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субъекта Российской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Федерации и муниципальных нужд </w:t>
            </w:r>
            <w:r w:rsidRPr="00D327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</w:t>
            </w:r>
            <w:r w:rsidRPr="00D327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2017</w:t>
            </w:r>
            <w:r w:rsidRPr="00D32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финансовый год </w:t>
            </w:r>
          </w:p>
        </w:tc>
      </w:tr>
    </w:tbl>
    <w:p w:rsidR="00D327C3" w:rsidRPr="00D327C3" w:rsidRDefault="00D327C3" w:rsidP="00D327C3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4947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64"/>
        <w:gridCol w:w="1580"/>
        <w:gridCol w:w="938"/>
        <w:gridCol w:w="995"/>
      </w:tblGrid>
      <w:tr w:rsidR="00D327C3" w:rsidRPr="00D327C3" w:rsidTr="00D32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vMerge w:val="restar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Коды </w:t>
            </w:r>
          </w:p>
        </w:tc>
      </w:tr>
      <w:tr w:rsidR="00D327C3" w:rsidRPr="00D327C3" w:rsidTr="00D32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C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327C3" w:rsidRPr="00D327C3" w:rsidTr="00D327C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C3">
              <w:rPr>
                <w:rFonts w:ascii="Times New Roman" w:eastAsia="Times New Roman" w:hAnsi="Times New Roman" w:cs="Times New Roman"/>
                <w:sz w:val="18"/>
                <w:szCs w:val="18"/>
              </w:rPr>
              <w:t>04121628</w:t>
            </w:r>
          </w:p>
        </w:tc>
      </w:tr>
      <w:tr w:rsidR="00D327C3" w:rsidRPr="00D327C3" w:rsidTr="00D327C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C3">
              <w:rPr>
                <w:rFonts w:ascii="Times New Roman" w:eastAsia="Times New Roman" w:hAnsi="Times New Roman" w:cs="Times New Roman"/>
                <w:sz w:val="18"/>
                <w:szCs w:val="18"/>
              </w:rPr>
              <w:t>3326001936</w:t>
            </w:r>
          </w:p>
        </w:tc>
      </w:tr>
      <w:tr w:rsidR="00D327C3" w:rsidRPr="00D327C3" w:rsidTr="00D327C3">
        <w:trPr>
          <w:trHeight w:val="276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КПП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C3">
              <w:rPr>
                <w:rFonts w:ascii="Times New Roman" w:eastAsia="Times New Roman" w:hAnsi="Times New Roman" w:cs="Times New Roman"/>
                <w:sz w:val="18"/>
                <w:szCs w:val="18"/>
              </w:rPr>
              <w:t>332601001</w:t>
            </w:r>
          </w:p>
        </w:tc>
      </w:tr>
      <w:tr w:rsidR="00D327C3" w:rsidRPr="00D327C3" w:rsidTr="00D32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C3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МУНИЦИПАЛЬНОГО ОБРАЗОВАНИЯ КРАСНОСЕЛЬСКОЕ ЮРЬЕВ-ПОЛЬСКОГО РАЙОНА</w:t>
            </w: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327C3" w:rsidRPr="00D327C3" w:rsidTr="00D32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ОКОПФ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C3">
              <w:rPr>
                <w:rFonts w:ascii="Times New Roman" w:eastAsia="Times New Roman" w:hAnsi="Times New Roman" w:cs="Times New Roman"/>
                <w:sz w:val="18"/>
                <w:szCs w:val="18"/>
              </w:rPr>
              <w:t>75404</w:t>
            </w:r>
          </w:p>
        </w:tc>
      </w:tr>
      <w:tr w:rsidR="00D327C3" w:rsidRPr="00D327C3" w:rsidTr="00D32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C3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327C3" w:rsidRPr="00D327C3" w:rsidTr="00D32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C3">
              <w:rPr>
                <w:rFonts w:ascii="Times New Roman" w:eastAsia="Times New Roman" w:hAnsi="Times New Roman" w:cs="Times New Roman"/>
                <w:sz w:val="18"/>
                <w:szCs w:val="18"/>
              </w:rPr>
              <w:t>17656416</w:t>
            </w:r>
          </w:p>
        </w:tc>
      </w:tr>
      <w:tr w:rsidR="00D327C3" w:rsidRPr="00D327C3" w:rsidTr="00D32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C3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Красносельское</w:t>
            </w: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327C3" w:rsidRPr="00D327C3" w:rsidTr="00D32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327C3" w:rsidRPr="00D327C3" w:rsidTr="00D32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Российская Федерация, 601803, Владимирская </w:t>
            </w:r>
            <w:proofErr w:type="spellStart"/>
            <w:proofErr w:type="gramStart"/>
            <w:r w:rsidRPr="00D327C3">
              <w:rPr>
                <w:rFonts w:ascii="Times New Roman" w:eastAsia="Times New Roman" w:hAnsi="Times New Roman" w:cs="Times New Roman"/>
                <w:sz w:val="18"/>
                <w:szCs w:val="18"/>
              </w:rPr>
              <w:t>обл</w:t>
            </w:r>
            <w:proofErr w:type="spellEnd"/>
            <w:proofErr w:type="gramEnd"/>
            <w:r w:rsidRPr="00D327C3">
              <w:rPr>
                <w:rFonts w:ascii="Times New Roman" w:eastAsia="Times New Roman" w:hAnsi="Times New Roman" w:cs="Times New Roman"/>
                <w:sz w:val="18"/>
                <w:szCs w:val="18"/>
              </w:rPr>
              <w:t>, Красное с, ДОМ 51, 7-49246-22247, adminMOkrasnosel@mail.ru</w:t>
            </w: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327C3" w:rsidRPr="00D327C3" w:rsidTr="00D32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бюджетного, автономного учреждения или государственного (муниципального) унитарного предприятия, осуществляющих закупки в рамках переданных полномочий государственного (муниципального) заказчика </w:t>
            </w: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 </w:t>
            </w:r>
          </w:p>
        </w:tc>
      </w:tr>
      <w:tr w:rsidR="00D327C3" w:rsidRPr="00D327C3" w:rsidTr="00D32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C3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МУНИЦИПАЛЬНОГО ОБРАЗОВАНИЯ КРАСНОСЕЛЬСКОЕ ЮРЬЕВ-ПОЛЬСКОГО РАЙОНА</w:t>
            </w: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327C3" w:rsidRPr="00D327C3" w:rsidTr="00D32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C3">
              <w:rPr>
                <w:rFonts w:ascii="Times New Roman" w:eastAsia="Times New Roman" w:hAnsi="Times New Roman" w:cs="Times New Roman"/>
                <w:sz w:val="18"/>
                <w:szCs w:val="18"/>
              </w:rPr>
              <w:t>17656416</w:t>
            </w:r>
          </w:p>
        </w:tc>
      </w:tr>
      <w:tr w:rsidR="00D327C3" w:rsidRPr="00D327C3" w:rsidTr="00D32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Российская Федерация, 601803, Владимирская </w:t>
            </w:r>
            <w:proofErr w:type="spellStart"/>
            <w:proofErr w:type="gramStart"/>
            <w:r w:rsidRPr="00D327C3">
              <w:rPr>
                <w:rFonts w:ascii="Times New Roman" w:eastAsia="Times New Roman" w:hAnsi="Times New Roman" w:cs="Times New Roman"/>
                <w:sz w:val="18"/>
                <w:szCs w:val="18"/>
              </w:rPr>
              <w:t>обл</w:t>
            </w:r>
            <w:proofErr w:type="spellEnd"/>
            <w:proofErr w:type="gramEnd"/>
            <w:r w:rsidRPr="00D327C3">
              <w:rPr>
                <w:rFonts w:ascii="Times New Roman" w:eastAsia="Times New Roman" w:hAnsi="Times New Roman" w:cs="Times New Roman"/>
                <w:sz w:val="18"/>
                <w:szCs w:val="18"/>
              </w:rPr>
              <w:t>, Красное с, ДОМ 51, 7-49246-22247</w:t>
            </w: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327C3" w:rsidRPr="00D327C3" w:rsidTr="00D32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7C3" w:rsidRPr="00D327C3" w:rsidRDefault="00D327C3" w:rsidP="00B3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C3">
              <w:rPr>
                <w:rFonts w:ascii="Times New Roman" w:eastAsia="Times New Roman" w:hAnsi="Times New Roman" w:cs="Times New Roman"/>
                <w:sz w:val="18"/>
                <w:szCs w:val="18"/>
              </w:rPr>
              <w:t>Вид документа (измененный (</w:t>
            </w:r>
            <w:r w:rsidR="00B32AD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D327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)) </w:t>
            </w: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изменения 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B32AD7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D327C3" w:rsidRPr="00D327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327C3" w:rsidRPr="00D327C3" w:rsidTr="00D32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327C3" w:rsidRPr="00D327C3" w:rsidTr="00D32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C3">
              <w:rPr>
                <w:rFonts w:ascii="Times New Roman" w:eastAsia="Times New Roman" w:hAnsi="Times New Roman" w:cs="Times New Roman"/>
                <w:sz w:val="18"/>
                <w:szCs w:val="18"/>
              </w:rPr>
              <w:t>Совокупный годовой объем закупок (</w:t>
            </w:r>
            <w:proofErr w:type="spellStart"/>
            <w:r w:rsidRPr="00D327C3">
              <w:rPr>
                <w:rFonts w:ascii="Times New Roman" w:eastAsia="Times New Roman" w:hAnsi="Times New Roman" w:cs="Times New Roman"/>
                <w:sz w:val="18"/>
                <w:szCs w:val="18"/>
              </w:rPr>
              <w:t>справочно</w:t>
            </w:r>
            <w:proofErr w:type="spellEnd"/>
            <w:r w:rsidRPr="00D327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тыс. руб. 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C3">
              <w:rPr>
                <w:rFonts w:ascii="Times New Roman" w:eastAsia="Times New Roman" w:hAnsi="Times New Roman" w:cs="Times New Roman"/>
                <w:sz w:val="18"/>
                <w:szCs w:val="18"/>
              </w:rPr>
              <w:t>540.00000</w:t>
            </w:r>
          </w:p>
        </w:tc>
      </w:tr>
      <w:tr w:rsidR="00D327C3" w:rsidRPr="00D327C3" w:rsidTr="00D32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D327C3" w:rsidRPr="00D327C3" w:rsidRDefault="00D327C3" w:rsidP="00D327C3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"/>
        <w:gridCol w:w="1345"/>
        <w:gridCol w:w="625"/>
        <w:gridCol w:w="625"/>
        <w:gridCol w:w="595"/>
        <w:gridCol w:w="461"/>
        <w:gridCol w:w="484"/>
        <w:gridCol w:w="308"/>
        <w:gridCol w:w="308"/>
        <w:gridCol w:w="513"/>
        <w:gridCol w:w="287"/>
        <w:gridCol w:w="374"/>
        <w:gridCol w:w="247"/>
        <w:gridCol w:w="362"/>
        <w:gridCol w:w="231"/>
        <w:gridCol w:w="210"/>
        <w:gridCol w:w="513"/>
        <w:gridCol w:w="575"/>
        <w:gridCol w:w="308"/>
        <w:gridCol w:w="457"/>
        <w:gridCol w:w="565"/>
        <w:gridCol w:w="538"/>
        <w:gridCol w:w="514"/>
        <w:gridCol w:w="608"/>
        <w:gridCol w:w="611"/>
        <w:gridCol w:w="568"/>
        <w:gridCol w:w="628"/>
        <w:gridCol w:w="558"/>
        <w:gridCol w:w="573"/>
        <w:gridCol w:w="497"/>
        <w:gridCol w:w="652"/>
        <w:gridCol w:w="509"/>
      </w:tblGrid>
      <w:tr w:rsidR="00D327C3" w:rsidRPr="00D327C3" w:rsidTr="00D327C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№ </w:t>
            </w:r>
            <w:proofErr w:type="spellStart"/>
            <w:proofErr w:type="gramStart"/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п</w:t>
            </w:r>
            <w:proofErr w:type="spellEnd"/>
            <w:proofErr w:type="gramEnd"/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/</w:t>
            </w:r>
            <w:proofErr w:type="spellStart"/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п</w:t>
            </w:r>
            <w:proofErr w:type="spellEnd"/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lastRenderedPageBreak/>
              <w:t xml:space="preserve">(тыс. рублей) 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lastRenderedPageBreak/>
              <w:t xml:space="preserve">Размер аванса (процентов)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Планируемые платежи (тыс. рублей)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Периодичность или количество этапов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Размер обеспечения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Преимущества, предоставля</w:t>
            </w: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softHyphen/>
              <w:t xml:space="preserve">емые участникам закупки в соответствии со статьями 28 и 29 Федерального закона "О контрактной системе </w:t>
            </w: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lastRenderedPageBreak/>
              <w:t>в сфере закупок товаров, работ, услуг для обеспечения государст</w:t>
            </w: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softHyphen/>
              <w:t xml:space="preserve">венных и муниципальных нужд"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lastRenderedPageBreak/>
              <w:t>Осуществление закупки у субъектов малого предпринима</w:t>
            </w: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softHyphen/>
              <w:t>тельства и социально ориентирова</w:t>
            </w: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softHyphen/>
              <w:t xml:space="preserve">нных некоммерческих организаций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Применение национального режима при осуществлении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Информация о банковском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Уполномоченный орган (учреждение)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Организатор совместного конкурса или аукциона </w:t>
            </w:r>
          </w:p>
        </w:tc>
      </w:tr>
      <w:tr w:rsidR="00D327C3" w:rsidRPr="00D327C3" w:rsidTr="00D327C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наимено</w:t>
            </w: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на 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наимено</w:t>
            </w: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в том числе </w:t>
            </w: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</w:tr>
      <w:tr w:rsidR="00D327C3" w:rsidRPr="00D327C3" w:rsidTr="00D327C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на 1-ый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на текущий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</w:tr>
      <w:tr w:rsidR="00D327C3" w:rsidRPr="00D327C3" w:rsidTr="00D327C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на 1-ый год 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</w:tr>
      <w:tr w:rsidR="00D327C3" w:rsidRPr="00D327C3" w:rsidTr="00D32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32</w:t>
            </w:r>
          </w:p>
        </w:tc>
      </w:tr>
      <w:tr w:rsidR="00D327C3" w:rsidRPr="00D327C3" w:rsidTr="00D32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173332600193633260100100020020000244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Создание и обустройство комбинированной детской и спортивной площадки </w:t>
            </w:r>
            <w:proofErr w:type="gramStart"/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в</w:t>
            </w:r>
            <w:proofErr w:type="gramEnd"/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с. Ополье Юрьев-Польского </w:t>
            </w:r>
            <w:proofErr w:type="gramStart"/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района</w:t>
            </w:r>
            <w:proofErr w:type="gramEnd"/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Владимирской области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Создание и обустройство комбинированной детской и спортивной площадки в </w:t>
            </w:r>
            <w:proofErr w:type="spellStart"/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с</w:t>
            </w:r>
            <w:proofErr w:type="gramStart"/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.О</w:t>
            </w:r>
            <w:proofErr w:type="gramEnd"/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полье</w:t>
            </w:r>
            <w:proofErr w:type="spellEnd"/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Юрьев-Польского района Владимирской области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540.00000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540.00000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5.40000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108.00000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5.2017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Единые требования к участникам (в соответствии с частью 2 статьи 31 Федерального закона № 44-ФЗ)</w:t>
            </w: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br/>
            </w: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br/>
            </w: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br/>
            </w: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br/>
            </w: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br/>
            </w: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br/>
              <w:t>Требование о наличии опыта работы, связанного с предметом контракта, и деловой репутации (в соответствии с пунктом 3 части 2 Статьи 31 Федерального закона № 44-ФЗ)</w:t>
            </w: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br/>
            </w: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br/>
            </w: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br/>
            </w: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br/>
            </w: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</w:tr>
      <w:tr w:rsidR="00D327C3" w:rsidRPr="00D327C3" w:rsidTr="00D32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Товары, работы или услуги на сумму, не превышающую 100 тыс. рублей (в случае заключения контракта в соответствии с пунктом 4 части 1 статьи 93 Федерального </w:t>
            </w: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lastRenderedPageBreak/>
              <w:t>закона)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B32AD7" w:rsidP="00B3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lastRenderedPageBreak/>
              <w:t>2421</w:t>
            </w:r>
            <w:r w:rsidR="00D327C3"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.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17331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B32AD7" w:rsidP="006C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2421</w:t>
            </w: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.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17331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</w:tr>
      <w:tr w:rsidR="00D327C3" w:rsidRPr="00D327C3" w:rsidTr="00D32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173332600193633260100100010010000244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B32AD7" w:rsidP="006C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2421</w:t>
            </w: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.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17331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B32AD7" w:rsidP="006C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2421</w:t>
            </w: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.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17331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</w:tr>
      <w:tr w:rsidR="00D327C3" w:rsidRPr="00D327C3" w:rsidTr="00D327C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B32AD7" w:rsidP="00B3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2961</w:t>
            </w:r>
            <w:r w:rsidR="00D327C3"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.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17331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B32AD7" w:rsidP="006C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2961</w:t>
            </w: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.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17331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</w:tr>
      <w:tr w:rsidR="00D327C3" w:rsidRPr="00D327C3" w:rsidTr="00D327C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</w:tr>
      <w:tr w:rsidR="00D327C3" w:rsidRPr="00D327C3" w:rsidTr="00D327C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540.00000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540.00000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</w:tr>
    </w:tbl>
    <w:p w:rsidR="00D327C3" w:rsidRPr="00D327C3" w:rsidRDefault="00D327C3" w:rsidP="00D327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7C3">
        <w:rPr>
          <w:rFonts w:ascii="Times New Roman" w:eastAsia="Times New Roman" w:hAnsi="Times New Roman" w:cs="Times New Roman"/>
          <w:sz w:val="24"/>
          <w:szCs w:val="24"/>
        </w:rPr>
        <w:br/>
      </w:r>
      <w:r w:rsidRPr="00D327C3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45"/>
        <w:gridCol w:w="803"/>
        <w:gridCol w:w="3146"/>
        <w:gridCol w:w="804"/>
        <w:gridCol w:w="3146"/>
        <w:gridCol w:w="81"/>
      </w:tblGrid>
      <w:tr w:rsidR="00D327C3" w:rsidRPr="00D327C3" w:rsidTr="00D327C3">
        <w:trPr>
          <w:gridAfter w:val="1"/>
          <w:wAfter w:w="924" w:type="dxa"/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C3">
              <w:rPr>
                <w:rFonts w:ascii="Times New Roman" w:eastAsia="Times New Roman" w:hAnsi="Times New Roman" w:cs="Times New Roman"/>
                <w:sz w:val="24"/>
                <w:szCs w:val="24"/>
              </w:rPr>
              <w:t>Блинов Сергей Юрьевич, глава администрации</w:t>
            </w:r>
          </w:p>
        </w:tc>
        <w:tc>
          <w:tcPr>
            <w:tcW w:w="250" w:type="pc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D327C3" w:rsidRPr="00D327C3" w:rsidRDefault="00B32AD7" w:rsidP="006C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28.07</w:t>
            </w:r>
            <w:r w:rsidR="00D327C3" w:rsidRPr="00D327C3">
              <w:rPr>
                <w:rFonts w:ascii="Times New Roman" w:eastAsia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D327C3" w:rsidRPr="00D327C3" w:rsidTr="00D327C3">
        <w:trPr>
          <w:gridAfter w:val="1"/>
          <w:wAfter w:w="924" w:type="dxa"/>
          <w:tblCellSpacing w:w="15" w:type="dxa"/>
        </w:trPr>
        <w:tc>
          <w:tcPr>
            <w:tcW w:w="2500" w:type="pc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(дата утверждения) </w:t>
            </w:r>
          </w:p>
        </w:tc>
      </w:tr>
      <w:tr w:rsidR="00D327C3" w:rsidRPr="00D327C3" w:rsidTr="00D327C3">
        <w:trPr>
          <w:gridAfter w:val="1"/>
          <w:wAfter w:w="924" w:type="dxa"/>
          <w:tblCellSpacing w:w="15" w:type="dxa"/>
        </w:trPr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27C3" w:rsidRPr="00D327C3" w:rsidTr="00D327C3">
        <w:trPr>
          <w:gridAfter w:val="1"/>
          <w:wAfter w:w="924" w:type="dxa"/>
          <w:tblCellSpacing w:w="15" w:type="dxa"/>
        </w:trPr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27C3" w:rsidRPr="00D327C3" w:rsidTr="00D327C3">
        <w:trPr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C3">
              <w:rPr>
                <w:rFonts w:ascii="Times New Roman" w:eastAsia="Times New Roman" w:hAnsi="Times New Roman" w:cs="Times New Roman"/>
                <w:sz w:val="24"/>
                <w:szCs w:val="24"/>
              </w:rPr>
              <w:t>Мишина Татьяна Алексеевна</w:t>
            </w:r>
          </w:p>
        </w:tc>
        <w:tc>
          <w:tcPr>
            <w:tcW w:w="250" w:type="pc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М.П. </w:t>
            </w:r>
          </w:p>
        </w:tc>
      </w:tr>
      <w:tr w:rsidR="00D327C3" w:rsidRPr="00D327C3" w:rsidTr="00D327C3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(ф.и.о.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327C3" w:rsidRDefault="00D327C3" w:rsidP="00D327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7C3">
        <w:rPr>
          <w:rFonts w:ascii="Times New Roman" w:eastAsia="Times New Roman" w:hAnsi="Times New Roman" w:cs="Times New Roman"/>
          <w:sz w:val="24"/>
          <w:szCs w:val="24"/>
        </w:rPr>
        <w:br/>
      </w:r>
      <w:r w:rsidRPr="00D327C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327C3" w:rsidRDefault="00D327C3" w:rsidP="00D327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27C3" w:rsidRDefault="00D327C3" w:rsidP="00D327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27C3" w:rsidRDefault="00D327C3" w:rsidP="00D327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27C3" w:rsidRDefault="00D327C3" w:rsidP="00D327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2AD7" w:rsidRDefault="00B32AD7" w:rsidP="00D327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2AD7" w:rsidRDefault="00B32AD7" w:rsidP="00D327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2AD7" w:rsidRDefault="00B32AD7" w:rsidP="00D327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2AD7" w:rsidRDefault="00B32AD7" w:rsidP="00D327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27C3" w:rsidRPr="00D327C3" w:rsidRDefault="00D327C3" w:rsidP="00D327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724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17"/>
        <w:gridCol w:w="1255"/>
        <w:gridCol w:w="1255"/>
        <w:gridCol w:w="1666"/>
        <w:gridCol w:w="2577"/>
      </w:tblGrid>
      <w:tr w:rsidR="00D327C3" w:rsidRPr="00B32AD7" w:rsidTr="00D327C3">
        <w:trPr>
          <w:gridAfter w:val="3"/>
          <w:wAfter w:w="1402" w:type="pct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27C3" w:rsidRPr="00B32AD7" w:rsidRDefault="00D327C3" w:rsidP="00D32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AD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ФОРМА </w:t>
            </w:r>
            <w:r w:rsidRPr="00B32AD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B32AD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при формировании и утверждении плана-графика закупок </w:t>
            </w:r>
          </w:p>
        </w:tc>
      </w:tr>
      <w:tr w:rsidR="00D327C3" w:rsidRPr="00B32AD7" w:rsidTr="00D327C3">
        <w:trPr>
          <w:tblCellSpacing w:w="15" w:type="dxa"/>
        </w:trPr>
        <w:tc>
          <w:tcPr>
            <w:tcW w:w="2750" w:type="pct"/>
            <w:vAlign w:val="center"/>
            <w:hideMark/>
          </w:tcPr>
          <w:p w:rsidR="00D327C3" w:rsidRPr="00B32AD7" w:rsidRDefault="00D327C3" w:rsidP="00B3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AD7">
              <w:rPr>
                <w:rFonts w:ascii="Times New Roman" w:eastAsia="Times New Roman" w:hAnsi="Times New Roman" w:cs="Times New Roman"/>
                <w:sz w:val="18"/>
                <w:szCs w:val="18"/>
              </w:rPr>
              <w:t>Вид документа (измененный (</w:t>
            </w:r>
            <w:r w:rsidR="00B32AD7" w:rsidRPr="00B32AD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B32A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)) </w:t>
            </w:r>
          </w:p>
        </w:tc>
        <w:tc>
          <w:tcPr>
            <w:tcW w:w="825" w:type="pct"/>
            <w:gridSpan w:val="2"/>
            <w:vAlign w:val="center"/>
            <w:hideMark/>
          </w:tcPr>
          <w:p w:rsidR="00D327C3" w:rsidRPr="00B32AD7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pct"/>
            <w:vAlign w:val="center"/>
            <w:hideMark/>
          </w:tcPr>
          <w:p w:rsidR="00D327C3" w:rsidRPr="00B32AD7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A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изменения </w:t>
            </w:r>
          </w:p>
        </w:tc>
        <w:tc>
          <w:tcPr>
            <w:tcW w:w="825" w:type="pct"/>
            <w:vAlign w:val="center"/>
            <w:hideMark/>
          </w:tcPr>
          <w:p w:rsidR="00D327C3" w:rsidRPr="00B32AD7" w:rsidRDefault="00B32AD7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AD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D327C3" w:rsidRPr="00B32A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327C3" w:rsidRPr="00B32AD7" w:rsidTr="00D327C3">
        <w:trPr>
          <w:tblCellSpacing w:w="15" w:type="dxa"/>
        </w:trPr>
        <w:tc>
          <w:tcPr>
            <w:tcW w:w="2750" w:type="pct"/>
            <w:vAlign w:val="center"/>
            <w:hideMark/>
          </w:tcPr>
          <w:p w:rsidR="00D327C3" w:rsidRPr="00B32AD7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AD7">
              <w:rPr>
                <w:rFonts w:ascii="Times New Roman" w:eastAsia="Times New Roman" w:hAnsi="Times New Roman" w:cs="Times New Roman"/>
                <w:sz w:val="18"/>
                <w:szCs w:val="18"/>
              </w:rPr>
              <w:t>Совокупный годовой объем закупок (</w:t>
            </w:r>
            <w:proofErr w:type="spellStart"/>
            <w:r w:rsidRPr="00B32AD7">
              <w:rPr>
                <w:rFonts w:ascii="Times New Roman" w:eastAsia="Times New Roman" w:hAnsi="Times New Roman" w:cs="Times New Roman"/>
                <w:sz w:val="18"/>
                <w:szCs w:val="18"/>
              </w:rPr>
              <w:t>справочно</w:t>
            </w:r>
            <w:proofErr w:type="spellEnd"/>
            <w:r w:rsidRPr="00B32A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540.00000 тыс. рублей </w:t>
            </w:r>
          </w:p>
        </w:tc>
        <w:tc>
          <w:tcPr>
            <w:tcW w:w="825" w:type="pct"/>
            <w:gridSpan w:val="2"/>
            <w:vAlign w:val="center"/>
            <w:hideMark/>
          </w:tcPr>
          <w:p w:rsidR="00D327C3" w:rsidRPr="00B32AD7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327C3" w:rsidRPr="00B32AD7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327C3" w:rsidRPr="00B32AD7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D327C3" w:rsidRPr="00D327C3" w:rsidRDefault="00D327C3" w:rsidP="001C6E78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"/>
        <w:gridCol w:w="199"/>
        <w:gridCol w:w="2316"/>
        <w:gridCol w:w="2576"/>
        <w:gridCol w:w="1398"/>
        <w:gridCol w:w="1120"/>
        <w:gridCol w:w="94"/>
        <w:gridCol w:w="1949"/>
        <w:gridCol w:w="1482"/>
        <w:gridCol w:w="421"/>
        <w:gridCol w:w="372"/>
        <w:gridCol w:w="2476"/>
        <w:gridCol w:w="36"/>
        <w:gridCol w:w="44"/>
        <w:gridCol w:w="1226"/>
      </w:tblGrid>
      <w:tr w:rsidR="00B32AD7" w:rsidRPr="00D327C3" w:rsidTr="00B32AD7">
        <w:trPr>
          <w:tblCellSpacing w:w="15" w:type="dxa"/>
        </w:trPr>
        <w:tc>
          <w:tcPr>
            <w:tcW w:w="293" w:type="dxa"/>
            <w:gridSpan w:val="2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№ </w:t>
            </w:r>
            <w:proofErr w:type="spellStart"/>
            <w:proofErr w:type="gramStart"/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п</w:t>
            </w:r>
            <w:proofErr w:type="spellEnd"/>
            <w:proofErr w:type="gramEnd"/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/</w:t>
            </w:r>
            <w:proofErr w:type="spellStart"/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п</w:t>
            </w:r>
            <w:proofErr w:type="spellEnd"/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 </w:t>
            </w:r>
          </w:p>
        </w:tc>
        <w:tc>
          <w:tcPr>
            <w:tcW w:w="2319" w:type="dxa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Идентификационный код закупки </w:t>
            </w:r>
          </w:p>
        </w:tc>
        <w:tc>
          <w:tcPr>
            <w:tcW w:w="2583" w:type="dxa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Наименование объекта закупки </w:t>
            </w:r>
          </w:p>
        </w:tc>
        <w:tc>
          <w:tcPr>
            <w:tcW w:w="1387" w:type="dxa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1105" w:type="dxa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2041" w:type="dxa"/>
            <w:gridSpan w:val="2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1472" w:type="dxa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773" w:type="dxa"/>
            <w:gridSpan w:val="2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2518" w:type="dxa"/>
            <w:gridSpan w:val="2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1242" w:type="dxa"/>
            <w:gridSpan w:val="2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B32AD7" w:rsidRPr="00D327C3" w:rsidTr="00B32AD7">
        <w:trPr>
          <w:tblCellSpacing w:w="15" w:type="dxa"/>
        </w:trPr>
        <w:tc>
          <w:tcPr>
            <w:tcW w:w="293" w:type="dxa"/>
            <w:gridSpan w:val="2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1</w:t>
            </w:r>
          </w:p>
        </w:tc>
        <w:tc>
          <w:tcPr>
            <w:tcW w:w="2319" w:type="dxa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583" w:type="dxa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1387" w:type="dxa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1105" w:type="dxa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5</w:t>
            </w:r>
          </w:p>
        </w:tc>
        <w:tc>
          <w:tcPr>
            <w:tcW w:w="2041" w:type="dxa"/>
            <w:gridSpan w:val="2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6</w:t>
            </w:r>
          </w:p>
        </w:tc>
        <w:tc>
          <w:tcPr>
            <w:tcW w:w="1472" w:type="dxa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7</w:t>
            </w:r>
          </w:p>
        </w:tc>
        <w:tc>
          <w:tcPr>
            <w:tcW w:w="773" w:type="dxa"/>
            <w:gridSpan w:val="2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8</w:t>
            </w:r>
          </w:p>
        </w:tc>
        <w:tc>
          <w:tcPr>
            <w:tcW w:w="2518" w:type="dxa"/>
            <w:gridSpan w:val="2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9</w:t>
            </w:r>
          </w:p>
        </w:tc>
        <w:tc>
          <w:tcPr>
            <w:tcW w:w="1242" w:type="dxa"/>
            <w:gridSpan w:val="2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10</w:t>
            </w:r>
          </w:p>
        </w:tc>
      </w:tr>
      <w:tr w:rsidR="00B32AD7" w:rsidRPr="00D327C3" w:rsidTr="00B32AD7">
        <w:trPr>
          <w:tblCellSpacing w:w="15" w:type="dxa"/>
        </w:trPr>
        <w:tc>
          <w:tcPr>
            <w:tcW w:w="293" w:type="dxa"/>
            <w:gridSpan w:val="2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1</w:t>
            </w:r>
          </w:p>
        </w:tc>
        <w:tc>
          <w:tcPr>
            <w:tcW w:w="2319" w:type="dxa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173332600193633260100100020020000244</w:t>
            </w:r>
          </w:p>
        </w:tc>
        <w:tc>
          <w:tcPr>
            <w:tcW w:w="2583" w:type="dxa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Создание и обустройство комбинированной детской и спортивной площадки </w:t>
            </w:r>
            <w:proofErr w:type="gramStart"/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в</w:t>
            </w:r>
            <w:proofErr w:type="gramEnd"/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с. Ополье Юрьев-Польского </w:t>
            </w:r>
            <w:proofErr w:type="gramStart"/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района</w:t>
            </w:r>
            <w:proofErr w:type="gramEnd"/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Владимирской области</w:t>
            </w:r>
          </w:p>
        </w:tc>
        <w:tc>
          <w:tcPr>
            <w:tcW w:w="1387" w:type="dxa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540.00000</w:t>
            </w:r>
          </w:p>
        </w:tc>
        <w:tc>
          <w:tcPr>
            <w:tcW w:w="1105" w:type="dxa"/>
            <w:vAlign w:val="center"/>
            <w:hideMark/>
          </w:tcPr>
          <w:p w:rsidR="00D327C3" w:rsidRPr="00D327C3" w:rsidRDefault="00D327C3" w:rsidP="00D327C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Метод сопоставимых рыночных цен (анализа рынка) </w:t>
            </w:r>
          </w:p>
        </w:tc>
        <w:tc>
          <w:tcPr>
            <w:tcW w:w="2041" w:type="dxa"/>
            <w:gridSpan w:val="2"/>
            <w:vAlign w:val="center"/>
            <w:hideMark/>
          </w:tcPr>
          <w:p w:rsidR="00D327C3" w:rsidRPr="00D327C3" w:rsidRDefault="00D327C3" w:rsidP="00D327C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472" w:type="dxa"/>
            <w:vAlign w:val="center"/>
            <w:hideMark/>
          </w:tcPr>
          <w:p w:rsidR="00D327C3" w:rsidRPr="00D327C3" w:rsidRDefault="00D327C3" w:rsidP="00D327C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Коммерческие предложения поставщиков</w:t>
            </w:r>
          </w:p>
        </w:tc>
        <w:tc>
          <w:tcPr>
            <w:tcW w:w="773" w:type="dxa"/>
            <w:gridSpan w:val="2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Электронный аукцион</w:t>
            </w:r>
          </w:p>
        </w:tc>
        <w:tc>
          <w:tcPr>
            <w:tcW w:w="2518" w:type="dxa"/>
            <w:gridSpan w:val="2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ч. 1 ст. 24 Федерального закона от 05.04.2013 № 44-ФЗ, Распоряжение Правительства РФ от 21.03.2016 № 471-р</w:t>
            </w:r>
          </w:p>
        </w:tc>
        <w:tc>
          <w:tcPr>
            <w:tcW w:w="1242" w:type="dxa"/>
            <w:gridSpan w:val="2"/>
            <w:vAlign w:val="center"/>
            <w:hideMark/>
          </w:tcPr>
          <w:p w:rsidR="00D327C3" w:rsidRPr="00D327C3" w:rsidRDefault="00D327C3" w:rsidP="00D327C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Ч. 2 ст. 31 Федерального закона от 05.04.2013 № 44-ФЗ, Постановление Правительства РФ от 04.02.2015 № 99</w:t>
            </w: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br/>
            </w: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br/>
              <w:t>Пункт 3 части 2 ст. 31 Федерального закона от 05.04.2013 № 44-ФЗ, Постановление Правительства РФ от 04.02.2015 № 99</w:t>
            </w:r>
          </w:p>
        </w:tc>
      </w:tr>
      <w:tr w:rsidR="00B32AD7" w:rsidRPr="00D327C3" w:rsidTr="00B32AD7">
        <w:trPr>
          <w:tblCellSpacing w:w="15" w:type="dxa"/>
        </w:trPr>
        <w:tc>
          <w:tcPr>
            <w:tcW w:w="293" w:type="dxa"/>
            <w:gridSpan w:val="2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319" w:type="dxa"/>
            <w:vAlign w:val="center"/>
            <w:hideMark/>
          </w:tcPr>
          <w:p w:rsidR="00D327C3" w:rsidRPr="00D327C3" w:rsidRDefault="00D327C3" w:rsidP="00D327C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173332600193633260100100010010000244</w:t>
            </w:r>
          </w:p>
        </w:tc>
        <w:tc>
          <w:tcPr>
            <w:tcW w:w="2583" w:type="dxa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1387" w:type="dxa"/>
            <w:vAlign w:val="center"/>
            <w:hideMark/>
          </w:tcPr>
          <w:p w:rsidR="00D327C3" w:rsidRPr="00D327C3" w:rsidRDefault="00B32AD7" w:rsidP="00B32A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2421.17331</w:t>
            </w:r>
          </w:p>
        </w:tc>
        <w:tc>
          <w:tcPr>
            <w:tcW w:w="1105" w:type="dxa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2041" w:type="dxa"/>
            <w:gridSpan w:val="2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472" w:type="dxa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773" w:type="dxa"/>
            <w:gridSpan w:val="2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2518" w:type="dxa"/>
            <w:gridSpan w:val="2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242" w:type="dxa"/>
            <w:gridSpan w:val="2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</w:tr>
      <w:tr w:rsidR="00B32AD7" w:rsidRPr="00B32AD7" w:rsidTr="00B32A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92" w:type="dxa"/>
          <w:wAfter w:w="1278" w:type="dxa"/>
          <w:tblCellSpacing w:w="15" w:type="dxa"/>
        </w:trPr>
        <w:tc>
          <w:tcPr>
            <w:tcW w:w="7685" w:type="dxa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D327C3" w:rsidRPr="00B32AD7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2AD7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Блинов Сергей Юрьевич, глава администрации</w:t>
            </w:r>
          </w:p>
        </w:tc>
        <w:tc>
          <w:tcPr>
            <w:tcW w:w="64" w:type="dxa"/>
            <w:vAlign w:val="center"/>
            <w:hideMark/>
          </w:tcPr>
          <w:p w:rsidR="00D327C3" w:rsidRPr="00B32AD7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2AD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bottom w:val="single" w:sz="6" w:space="0" w:color="000000"/>
            </w:tcBorders>
            <w:vAlign w:val="center"/>
            <w:hideMark/>
          </w:tcPr>
          <w:p w:rsidR="00D327C3" w:rsidRPr="00B32AD7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8" w:type="dxa"/>
            <w:gridSpan w:val="2"/>
            <w:vAlign w:val="center"/>
            <w:hideMark/>
          </w:tcPr>
          <w:p w:rsidR="00D327C3" w:rsidRPr="00B32AD7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2AD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59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D327C3" w:rsidRPr="00B32AD7" w:rsidRDefault="00B32AD7" w:rsidP="006C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2AD7">
              <w:rPr>
                <w:rFonts w:ascii="Times New Roman" w:eastAsia="Times New Roman" w:hAnsi="Times New Roman" w:cs="Times New Roman"/>
                <w:sz w:val="16"/>
                <w:szCs w:val="16"/>
              </w:rPr>
              <w:t>28.07</w:t>
            </w:r>
            <w:r w:rsidR="00D327C3" w:rsidRPr="00B32AD7">
              <w:rPr>
                <w:rFonts w:ascii="Times New Roman" w:eastAsia="Times New Roman" w:hAnsi="Times New Roman" w:cs="Times New Roman"/>
                <w:sz w:val="16"/>
                <w:szCs w:val="16"/>
              </w:rPr>
              <w:t>.2017</w:t>
            </w:r>
          </w:p>
        </w:tc>
      </w:tr>
      <w:tr w:rsidR="00B32AD7" w:rsidRPr="00B32AD7" w:rsidTr="00B32A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92" w:type="dxa"/>
          <w:wAfter w:w="1278" w:type="dxa"/>
          <w:tblCellSpacing w:w="15" w:type="dxa"/>
        </w:trPr>
        <w:tc>
          <w:tcPr>
            <w:tcW w:w="7685" w:type="dxa"/>
            <w:gridSpan w:val="5"/>
            <w:vAlign w:val="center"/>
            <w:hideMark/>
          </w:tcPr>
          <w:p w:rsidR="00D327C3" w:rsidRPr="00B32AD7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2A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64" w:type="dxa"/>
            <w:vAlign w:val="center"/>
            <w:hideMark/>
          </w:tcPr>
          <w:p w:rsidR="00D327C3" w:rsidRPr="00B32AD7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2AD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47" w:type="dxa"/>
            <w:vAlign w:val="center"/>
            <w:hideMark/>
          </w:tcPr>
          <w:p w:rsidR="00D327C3" w:rsidRPr="00B32AD7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2A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(подпись) </w:t>
            </w:r>
          </w:p>
        </w:tc>
        <w:tc>
          <w:tcPr>
            <w:tcW w:w="1898" w:type="dxa"/>
            <w:gridSpan w:val="2"/>
            <w:vAlign w:val="center"/>
            <w:hideMark/>
          </w:tcPr>
          <w:p w:rsidR="00D327C3" w:rsidRPr="00B32AD7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2A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2859" w:type="dxa"/>
            <w:gridSpan w:val="2"/>
            <w:vAlign w:val="center"/>
            <w:hideMark/>
          </w:tcPr>
          <w:p w:rsidR="00D327C3" w:rsidRPr="00B32AD7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2A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(дата утверждения) </w:t>
            </w:r>
          </w:p>
        </w:tc>
      </w:tr>
      <w:tr w:rsidR="00B32AD7" w:rsidRPr="00B32AD7" w:rsidTr="00B32A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92" w:type="dxa"/>
          <w:wAfter w:w="1278" w:type="dxa"/>
          <w:tblCellSpacing w:w="15" w:type="dxa"/>
        </w:trPr>
        <w:tc>
          <w:tcPr>
            <w:tcW w:w="7685" w:type="dxa"/>
            <w:gridSpan w:val="5"/>
            <w:vAlign w:val="center"/>
            <w:hideMark/>
          </w:tcPr>
          <w:p w:rsidR="00D327C3" w:rsidRPr="00B32AD7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2AD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" w:type="dxa"/>
            <w:vAlign w:val="center"/>
            <w:hideMark/>
          </w:tcPr>
          <w:p w:rsidR="00D327C3" w:rsidRPr="00B32AD7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7" w:type="dxa"/>
            <w:vAlign w:val="center"/>
            <w:hideMark/>
          </w:tcPr>
          <w:p w:rsidR="00D327C3" w:rsidRPr="00B32AD7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8" w:type="dxa"/>
            <w:gridSpan w:val="2"/>
            <w:vAlign w:val="center"/>
            <w:hideMark/>
          </w:tcPr>
          <w:p w:rsidR="00D327C3" w:rsidRPr="00B32AD7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9" w:type="dxa"/>
            <w:gridSpan w:val="2"/>
            <w:vAlign w:val="center"/>
            <w:hideMark/>
          </w:tcPr>
          <w:p w:rsidR="00D327C3" w:rsidRPr="00B32AD7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32AD7" w:rsidRPr="00B32AD7" w:rsidTr="00B32A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92" w:type="dxa"/>
          <w:wAfter w:w="1278" w:type="dxa"/>
          <w:tblCellSpacing w:w="15" w:type="dxa"/>
        </w:trPr>
        <w:tc>
          <w:tcPr>
            <w:tcW w:w="7685" w:type="dxa"/>
            <w:gridSpan w:val="5"/>
            <w:vAlign w:val="center"/>
            <w:hideMark/>
          </w:tcPr>
          <w:p w:rsidR="00D327C3" w:rsidRPr="00B32AD7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2AD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" w:type="dxa"/>
            <w:vAlign w:val="center"/>
            <w:hideMark/>
          </w:tcPr>
          <w:p w:rsidR="00D327C3" w:rsidRPr="00B32AD7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7" w:type="dxa"/>
            <w:vAlign w:val="center"/>
            <w:hideMark/>
          </w:tcPr>
          <w:p w:rsidR="00D327C3" w:rsidRPr="00B32AD7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8" w:type="dxa"/>
            <w:gridSpan w:val="2"/>
            <w:vAlign w:val="center"/>
            <w:hideMark/>
          </w:tcPr>
          <w:p w:rsidR="00D327C3" w:rsidRPr="00B32AD7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9" w:type="dxa"/>
            <w:gridSpan w:val="2"/>
            <w:vAlign w:val="center"/>
            <w:hideMark/>
          </w:tcPr>
          <w:p w:rsidR="00D327C3" w:rsidRPr="00B32AD7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32AD7" w:rsidRPr="00B32AD7" w:rsidTr="00B32A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2" w:type="dxa"/>
          <w:wAfter w:w="1198" w:type="dxa"/>
          <w:tblCellSpacing w:w="15" w:type="dxa"/>
        </w:trPr>
        <w:tc>
          <w:tcPr>
            <w:tcW w:w="7685" w:type="dxa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D327C3" w:rsidRPr="00B32AD7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2AD7">
              <w:rPr>
                <w:rFonts w:ascii="Times New Roman" w:eastAsia="Times New Roman" w:hAnsi="Times New Roman" w:cs="Times New Roman"/>
                <w:sz w:val="16"/>
                <w:szCs w:val="16"/>
              </w:rPr>
              <w:t>Мишина Татьяна Алексеевна</w:t>
            </w:r>
          </w:p>
        </w:tc>
        <w:tc>
          <w:tcPr>
            <w:tcW w:w="64" w:type="dxa"/>
            <w:vAlign w:val="center"/>
            <w:hideMark/>
          </w:tcPr>
          <w:p w:rsidR="00D327C3" w:rsidRPr="00B32AD7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2AD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bottom w:val="single" w:sz="6" w:space="0" w:color="000000"/>
            </w:tcBorders>
            <w:vAlign w:val="center"/>
            <w:hideMark/>
          </w:tcPr>
          <w:p w:rsidR="00D327C3" w:rsidRPr="00B32AD7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8" w:type="dxa"/>
            <w:gridSpan w:val="2"/>
            <w:vAlign w:val="center"/>
            <w:hideMark/>
          </w:tcPr>
          <w:p w:rsidR="00D327C3" w:rsidRPr="00B32AD7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2AD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39" w:type="dxa"/>
            <w:gridSpan w:val="4"/>
            <w:vAlign w:val="center"/>
            <w:hideMark/>
          </w:tcPr>
          <w:p w:rsidR="00D327C3" w:rsidRPr="00B32AD7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2A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М.П. </w:t>
            </w:r>
          </w:p>
        </w:tc>
      </w:tr>
      <w:tr w:rsidR="00B32AD7" w:rsidRPr="00B32AD7" w:rsidTr="00B32A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2" w:type="dxa"/>
          <w:wAfter w:w="1198" w:type="dxa"/>
          <w:tblCellSpacing w:w="15" w:type="dxa"/>
        </w:trPr>
        <w:tc>
          <w:tcPr>
            <w:tcW w:w="7685" w:type="dxa"/>
            <w:gridSpan w:val="5"/>
            <w:vAlign w:val="center"/>
            <w:hideMark/>
          </w:tcPr>
          <w:p w:rsidR="00D327C3" w:rsidRPr="00B32AD7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2A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(ф.и.о. ответственного исполнителя) </w:t>
            </w:r>
          </w:p>
        </w:tc>
        <w:tc>
          <w:tcPr>
            <w:tcW w:w="64" w:type="dxa"/>
            <w:vAlign w:val="center"/>
            <w:hideMark/>
          </w:tcPr>
          <w:p w:rsidR="00D327C3" w:rsidRPr="00B32AD7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2AD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47" w:type="dxa"/>
            <w:vAlign w:val="center"/>
            <w:hideMark/>
          </w:tcPr>
          <w:p w:rsidR="00D327C3" w:rsidRPr="00B32AD7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2A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(подпись) </w:t>
            </w:r>
          </w:p>
        </w:tc>
        <w:tc>
          <w:tcPr>
            <w:tcW w:w="1898" w:type="dxa"/>
            <w:gridSpan w:val="2"/>
            <w:vAlign w:val="center"/>
            <w:hideMark/>
          </w:tcPr>
          <w:p w:rsidR="00D327C3" w:rsidRPr="00B32AD7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9" w:type="dxa"/>
            <w:gridSpan w:val="2"/>
            <w:vAlign w:val="center"/>
            <w:hideMark/>
          </w:tcPr>
          <w:p w:rsidR="00D327C3" w:rsidRPr="00B32AD7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D327C3" w:rsidRPr="00B32AD7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280677" w:rsidRPr="00B32AD7" w:rsidRDefault="00280677">
      <w:pPr>
        <w:rPr>
          <w:sz w:val="16"/>
          <w:szCs w:val="16"/>
        </w:rPr>
      </w:pPr>
    </w:p>
    <w:sectPr w:rsidR="00280677" w:rsidRPr="00B32AD7" w:rsidSect="00B32AD7">
      <w:pgSz w:w="16838" w:h="11906" w:orient="landscape"/>
      <w:pgMar w:top="567" w:right="536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27C3"/>
    <w:rsid w:val="001C6E78"/>
    <w:rsid w:val="00280677"/>
    <w:rsid w:val="006C3488"/>
    <w:rsid w:val="006F2700"/>
    <w:rsid w:val="007D7EBE"/>
    <w:rsid w:val="009B0B00"/>
    <w:rsid w:val="00B32AD7"/>
    <w:rsid w:val="00B965BA"/>
    <w:rsid w:val="00D32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D32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C6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E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3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15C35-D8B7-4BC2-8425-7231B4C5F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1183</Words>
  <Characters>6749</Characters>
  <Application>Microsoft Office Word</Application>
  <DocSecurity>0</DocSecurity>
  <Lines>56</Lines>
  <Paragraphs>15</Paragraphs>
  <ScaleCrop>false</ScaleCrop>
  <Company>MultiDVD Team</Company>
  <LinksUpToDate>false</LinksUpToDate>
  <CharactersWithSpaces>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2017-07-31T05:58:00Z</cp:lastPrinted>
  <dcterms:created xsi:type="dcterms:W3CDTF">2017-04-07T11:04:00Z</dcterms:created>
  <dcterms:modified xsi:type="dcterms:W3CDTF">2017-07-31T05:58:00Z</dcterms:modified>
</cp:coreProperties>
</file>